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6A" w:rsidRPr="00014D0E" w:rsidRDefault="00EA6D09" w:rsidP="00BD7C6A">
      <w:pPr>
        <w:spacing w:after="0"/>
        <w:jc w:val="center"/>
        <w:rPr>
          <w:rFonts w:cs="Helvetica"/>
          <w:b/>
          <w:sz w:val="24"/>
          <w:szCs w:val="24"/>
        </w:rPr>
      </w:pPr>
      <w:r w:rsidRPr="00014D0E">
        <w:rPr>
          <w:rFonts w:cs="Helvetica"/>
          <w:b/>
          <w:sz w:val="24"/>
          <w:szCs w:val="24"/>
        </w:rPr>
        <w:t xml:space="preserve">HOUSTON FIRST </w:t>
      </w:r>
      <w:r w:rsidR="00BD7C6A" w:rsidRPr="00014D0E">
        <w:rPr>
          <w:rFonts w:cs="Helvetica"/>
          <w:b/>
          <w:sz w:val="24"/>
          <w:szCs w:val="24"/>
        </w:rPr>
        <w:t>CORPORATION</w:t>
      </w:r>
    </w:p>
    <w:p w:rsidR="00EA6D09" w:rsidRPr="00014D0E" w:rsidRDefault="00BD7C6A" w:rsidP="00BD7C6A">
      <w:pPr>
        <w:spacing w:after="0"/>
        <w:jc w:val="center"/>
        <w:rPr>
          <w:rFonts w:cs="Helvetica"/>
          <w:b/>
          <w:sz w:val="24"/>
          <w:szCs w:val="24"/>
        </w:rPr>
      </w:pPr>
      <w:r w:rsidRPr="00014D0E">
        <w:rPr>
          <w:rFonts w:cs="Helvetica"/>
          <w:b/>
          <w:sz w:val="24"/>
          <w:szCs w:val="24"/>
        </w:rPr>
        <w:t xml:space="preserve">JOINT </w:t>
      </w:r>
      <w:r w:rsidR="00790252" w:rsidRPr="00014D0E">
        <w:rPr>
          <w:rFonts w:cs="Helvetica"/>
          <w:b/>
          <w:sz w:val="24"/>
          <w:szCs w:val="24"/>
        </w:rPr>
        <w:t xml:space="preserve">SALES </w:t>
      </w:r>
      <w:r w:rsidRPr="00014D0E">
        <w:rPr>
          <w:rFonts w:cs="Helvetica"/>
          <w:b/>
          <w:sz w:val="24"/>
          <w:szCs w:val="24"/>
        </w:rPr>
        <w:t>COMMITTEE</w:t>
      </w:r>
    </w:p>
    <w:p w:rsidR="00B85E3E" w:rsidRPr="00014D0E" w:rsidRDefault="00B85E3E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1167D3" w:rsidRPr="00014D0E" w:rsidRDefault="005779D4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 xml:space="preserve">DECEMBER 4, 2017 – 9:00 </w:t>
      </w:r>
      <w:r w:rsidR="00CD793E" w:rsidRPr="00014D0E">
        <w:rPr>
          <w:rFonts w:cs="Helvetica"/>
          <w:b/>
          <w:sz w:val="24"/>
          <w:szCs w:val="24"/>
        </w:rPr>
        <w:t>A.M.</w:t>
      </w:r>
      <w:r w:rsidR="008A3262" w:rsidRPr="00014D0E">
        <w:rPr>
          <w:rFonts w:cs="Helvetica"/>
          <w:b/>
          <w:sz w:val="24"/>
          <w:szCs w:val="24"/>
        </w:rPr>
        <w:t xml:space="preserve"> </w:t>
      </w:r>
    </w:p>
    <w:p w:rsidR="00EA6D09" w:rsidRPr="00014D0E" w:rsidRDefault="00A2306A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014D0E">
        <w:rPr>
          <w:rFonts w:cs="Helvetica"/>
          <w:b/>
          <w:sz w:val="24"/>
          <w:szCs w:val="24"/>
        </w:rPr>
        <w:t>PARTNERSHIP TOWER, 701 AVENIDA DE LAS AMERICAS</w:t>
      </w:r>
    </w:p>
    <w:p w:rsidR="003E71BA" w:rsidRDefault="00014D0E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2</w:t>
      </w:r>
      <w:r w:rsidRPr="00014D0E">
        <w:rPr>
          <w:rFonts w:cs="Helvetica"/>
          <w:b/>
          <w:sz w:val="24"/>
          <w:szCs w:val="24"/>
          <w:vertAlign w:val="superscript"/>
        </w:rPr>
        <w:t>ND</w:t>
      </w:r>
      <w:r>
        <w:rPr>
          <w:rFonts w:cs="Helvetica"/>
          <w:b/>
          <w:sz w:val="24"/>
          <w:szCs w:val="24"/>
        </w:rPr>
        <w:t xml:space="preserve"> FLOOR CONFERENCE ROOM</w:t>
      </w:r>
    </w:p>
    <w:p w:rsidR="00014D0E" w:rsidRPr="00014D0E" w:rsidRDefault="00014D0E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1053DD" w:rsidRDefault="001053DD" w:rsidP="001053DD">
      <w:pPr>
        <w:spacing w:after="0"/>
        <w:rPr>
          <w:rFonts w:cs="Helvetica"/>
          <w:b/>
          <w:sz w:val="24"/>
          <w:szCs w:val="24"/>
        </w:rPr>
      </w:pPr>
    </w:p>
    <w:p w:rsidR="009B63D0" w:rsidRDefault="009B63D0" w:rsidP="001053DD">
      <w:pPr>
        <w:spacing w:after="0"/>
        <w:rPr>
          <w:rFonts w:cs="Helvetica"/>
          <w:b/>
        </w:rPr>
        <w:sectPr w:rsidR="009B63D0" w:rsidSect="005B3159">
          <w:pgSz w:w="12240" w:h="15840" w:code="1"/>
          <w:pgMar w:top="720" w:right="1440" w:bottom="734" w:left="1440" w:header="720" w:footer="720" w:gutter="0"/>
          <w:cols w:space="720"/>
          <w:docGrid w:linePitch="360"/>
        </w:sectPr>
      </w:pPr>
    </w:p>
    <w:p w:rsidR="005779D4" w:rsidRDefault="005A01E4" w:rsidP="001053DD">
      <w:pPr>
        <w:spacing w:after="0"/>
        <w:rPr>
          <w:rFonts w:cs="Helvetica"/>
        </w:rPr>
      </w:pPr>
      <w:r>
        <w:rPr>
          <w:rFonts w:cs="Helvetica"/>
          <w:b/>
        </w:rPr>
        <w:t>Committee:</w:t>
      </w:r>
      <w:r>
        <w:rPr>
          <w:rFonts w:cs="Helvetica"/>
        </w:rPr>
        <w:tab/>
      </w:r>
      <w:r w:rsidR="005779D4">
        <w:rPr>
          <w:rFonts w:cs="Helvetica"/>
        </w:rPr>
        <w:t>Tom Netting, Chair</w:t>
      </w:r>
    </w:p>
    <w:p w:rsidR="00254358" w:rsidRDefault="00313C7C" w:rsidP="005779D4">
      <w:pPr>
        <w:spacing w:after="0"/>
        <w:ind w:left="720" w:firstLine="720"/>
        <w:rPr>
          <w:rFonts w:cs="Helvetica"/>
        </w:rPr>
      </w:pPr>
      <w:r>
        <w:rPr>
          <w:rFonts w:cs="Helvetica"/>
        </w:rPr>
        <w:t>David Mincberg</w:t>
      </w:r>
      <w:r w:rsidR="005779D4">
        <w:rPr>
          <w:rFonts w:cs="Helvetica"/>
        </w:rPr>
        <w:t>, Vice</w:t>
      </w:r>
      <w:r w:rsidR="0047162E">
        <w:rPr>
          <w:rFonts w:cs="Helvetica"/>
        </w:rPr>
        <w:t>-C</w:t>
      </w:r>
      <w:r w:rsidR="005A01E4">
        <w:rPr>
          <w:rFonts w:cs="Helvetica"/>
        </w:rPr>
        <w:t>hair</w:t>
      </w:r>
    </w:p>
    <w:p w:rsidR="005A01E4" w:rsidRDefault="005A01E4" w:rsidP="005779D4">
      <w:pPr>
        <w:spacing w:after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</w:r>
      <w:r w:rsidR="005779D4">
        <w:rPr>
          <w:rFonts w:cs="Helvetica"/>
        </w:rPr>
        <w:t>Scot Cotton</w:t>
      </w:r>
    </w:p>
    <w:p w:rsidR="005779D4" w:rsidRDefault="005779D4" w:rsidP="005779D4">
      <w:pPr>
        <w:spacing w:after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 xml:space="preserve">Jacques </w:t>
      </w:r>
      <w:proofErr w:type="spellStart"/>
      <w:r>
        <w:rPr>
          <w:rFonts w:cs="Helvetica"/>
        </w:rPr>
        <w:t>d’Rovencourt</w:t>
      </w:r>
      <w:proofErr w:type="spellEnd"/>
    </w:p>
    <w:p w:rsidR="005779D4" w:rsidRDefault="005779D4" w:rsidP="005779D4">
      <w:pPr>
        <w:spacing w:after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>Harry Greenblatt</w:t>
      </w:r>
    </w:p>
    <w:p w:rsidR="005779D4" w:rsidRDefault="005779D4" w:rsidP="005779D4">
      <w:pPr>
        <w:spacing w:after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>Stephanie Haynes</w:t>
      </w:r>
    </w:p>
    <w:p w:rsidR="005779D4" w:rsidRDefault="005779D4" w:rsidP="005779D4">
      <w:pPr>
        <w:spacing w:after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>Nicki Keenan</w:t>
      </w:r>
    </w:p>
    <w:p w:rsidR="005779D4" w:rsidRDefault="005779D4" w:rsidP="005779D4">
      <w:pPr>
        <w:spacing w:after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>Jay Tatum</w:t>
      </w:r>
    </w:p>
    <w:p w:rsidR="005779D4" w:rsidRDefault="005779D4" w:rsidP="005779D4">
      <w:pPr>
        <w:spacing w:after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>Dawn Ullrich</w:t>
      </w:r>
    </w:p>
    <w:p w:rsidR="005779D4" w:rsidRDefault="005779D4" w:rsidP="005779D4">
      <w:pPr>
        <w:spacing w:after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>Jay Zeidman</w:t>
      </w:r>
    </w:p>
    <w:p w:rsidR="009B63D0" w:rsidRDefault="009B63D0" w:rsidP="001053DD">
      <w:pPr>
        <w:spacing w:after="0"/>
        <w:rPr>
          <w:rFonts w:cs="Helvetica"/>
        </w:rPr>
        <w:sectPr w:rsidR="009B63D0" w:rsidSect="009B63D0">
          <w:type w:val="continuous"/>
          <w:pgSz w:w="12240" w:h="15840" w:code="1"/>
          <w:pgMar w:top="720" w:right="1440" w:bottom="734" w:left="1440" w:header="720" w:footer="720" w:gutter="0"/>
          <w:cols w:num="2" w:space="720"/>
          <w:docGrid w:linePitch="360"/>
        </w:sectPr>
      </w:pPr>
    </w:p>
    <w:p w:rsidR="005A01E4" w:rsidRPr="005A01E4" w:rsidRDefault="005A01E4" w:rsidP="001053DD">
      <w:pPr>
        <w:spacing w:after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</w:r>
    </w:p>
    <w:p w:rsidR="00EA6D09" w:rsidRDefault="00BD7C6A" w:rsidP="0025435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473DD2">
        <w:rPr>
          <w:rFonts w:cs="Helvetica"/>
        </w:rPr>
        <w:t>Call to Order</w:t>
      </w:r>
    </w:p>
    <w:p w:rsidR="00254358" w:rsidRPr="00473DD2" w:rsidRDefault="00254358" w:rsidP="00254358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A83669" w:rsidRDefault="00BD7C6A" w:rsidP="0025435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473DD2">
        <w:rPr>
          <w:rFonts w:cs="Helvetica"/>
        </w:rPr>
        <w:t>Public Comments</w:t>
      </w:r>
    </w:p>
    <w:p w:rsidR="00254358" w:rsidRPr="00254358" w:rsidRDefault="00254358" w:rsidP="00254358">
      <w:pPr>
        <w:spacing w:after="0" w:line="240" w:lineRule="auto"/>
        <w:rPr>
          <w:rFonts w:cs="Helvetica"/>
        </w:rPr>
      </w:pPr>
    </w:p>
    <w:p w:rsidR="00F80B21" w:rsidRDefault="00F80B21" w:rsidP="008A326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473DD2">
        <w:rPr>
          <w:rFonts w:cs="Helvetica"/>
        </w:rPr>
        <w:t>Review and Approval of Minutes –</w:t>
      </w:r>
      <w:r w:rsidR="005779D4">
        <w:rPr>
          <w:rFonts w:cs="Helvetica"/>
        </w:rPr>
        <w:t xml:space="preserve"> October 16, 2017</w:t>
      </w:r>
      <w:r w:rsidR="00A2306A">
        <w:rPr>
          <w:rFonts w:cs="Helvetica"/>
        </w:rPr>
        <w:t xml:space="preserve"> </w:t>
      </w:r>
    </w:p>
    <w:p w:rsidR="0042084C" w:rsidRDefault="0042084C" w:rsidP="0042084C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42084C" w:rsidRDefault="0042084C" w:rsidP="008A326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Presentations</w:t>
      </w:r>
    </w:p>
    <w:p w:rsidR="008A3262" w:rsidRDefault="005779D4" w:rsidP="0047162E">
      <w:pPr>
        <w:pStyle w:val="ListParagraph"/>
        <w:spacing w:after="0" w:line="240" w:lineRule="auto"/>
        <w:ind w:left="1080" w:hanging="360"/>
        <w:contextualSpacing w:val="0"/>
        <w:rPr>
          <w:rFonts w:cs="Helvetica"/>
        </w:rPr>
      </w:pPr>
      <w:r>
        <w:rPr>
          <w:rFonts w:cs="Helvetica"/>
        </w:rPr>
        <w:t>A.</w:t>
      </w:r>
      <w:r w:rsidR="001C1AEF">
        <w:rPr>
          <w:rFonts w:cs="Helvetica"/>
        </w:rPr>
        <w:tab/>
        <w:t>Sales Plan Task Force</w:t>
      </w:r>
      <w:r w:rsidR="0047162E">
        <w:rPr>
          <w:rFonts w:cs="Helvetica"/>
        </w:rPr>
        <w:t xml:space="preserve"> </w:t>
      </w:r>
    </w:p>
    <w:p w:rsidR="005779D4" w:rsidRDefault="005779D4" w:rsidP="008A3262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1167D3" w:rsidRDefault="00C76A15" w:rsidP="0011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="Helvetica"/>
        </w:rPr>
      </w:pPr>
      <w:r>
        <w:rPr>
          <w:rFonts w:cs="Helvetica"/>
        </w:rPr>
        <w:t>Committee Business</w:t>
      </w:r>
    </w:p>
    <w:p w:rsidR="00F04FC3" w:rsidRDefault="00F04FC3" w:rsidP="00F04FC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cs="Helvetica"/>
        </w:rPr>
      </w:pPr>
      <w:r>
        <w:rPr>
          <w:rFonts w:cs="Helvetica"/>
        </w:rPr>
        <w:t>Consideration and possible recommendation o</w:t>
      </w:r>
      <w:r w:rsidR="00B652E8">
        <w:rPr>
          <w:rFonts w:cs="Helvetica"/>
        </w:rPr>
        <w:t>f the 201</w:t>
      </w:r>
      <w:r w:rsidR="005779D4">
        <w:rPr>
          <w:rFonts w:cs="Helvetica"/>
        </w:rPr>
        <w:t>8</w:t>
      </w:r>
      <w:r w:rsidR="00B652E8">
        <w:rPr>
          <w:rFonts w:cs="Helvetica"/>
        </w:rPr>
        <w:t xml:space="preserve"> Sales </w:t>
      </w:r>
      <w:r w:rsidR="0047162E">
        <w:rPr>
          <w:rFonts w:cs="Helvetica"/>
        </w:rPr>
        <w:t xml:space="preserve">Team </w:t>
      </w:r>
      <w:r w:rsidR="00B652E8">
        <w:rPr>
          <w:rFonts w:cs="Helvetica"/>
        </w:rPr>
        <w:t>Plan</w:t>
      </w:r>
      <w:r w:rsidR="001C1AEF">
        <w:rPr>
          <w:rFonts w:cs="Helvetica"/>
        </w:rPr>
        <w:t>.</w:t>
      </w:r>
    </w:p>
    <w:p w:rsidR="00002053" w:rsidRDefault="00002053" w:rsidP="008A3262">
      <w:pPr>
        <w:pStyle w:val="ListParagraph"/>
        <w:spacing w:after="0" w:line="240" w:lineRule="auto"/>
        <w:ind w:left="1080"/>
        <w:contextualSpacing w:val="0"/>
        <w:jc w:val="both"/>
        <w:rPr>
          <w:rFonts w:cs="Helvetica"/>
        </w:rPr>
      </w:pPr>
    </w:p>
    <w:p w:rsidR="00A2306A" w:rsidRDefault="00F04FC3" w:rsidP="00A158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Updates</w:t>
      </w:r>
    </w:p>
    <w:p w:rsidR="00002053" w:rsidRDefault="003A3E7F" w:rsidP="00F04FC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="Helvetica"/>
        </w:rPr>
      </w:pPr>
      <w:bookmarkStart w:id="0" w:name="_GoBack"/>
      <w:bookmarkEnd w:id="0"/>
      <w:r>
        <w:rPr>
          <w:rFonts w:cs="Helvetica"/>
        </w:rPr>
        <w:t xml:space="preserve">Current Sales Projection </w:t>
      </w:r>
    </w:p>
    <w:p w:rsidR="00002053" w:rsidRDefault="0047162E" w:rsidP="00F04FC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World Petroleum Congress</w:t>
      </w:r>
    </w:p>
    <w:p w:rsidR="00002053" w:rsidRDefault="003A3E7F" w:rsidP="00F04FC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 xml:space="preserve">State of </w:t>
      </w:r>
      <w:r w:rsidR="001C1AEF">
        <w:rPr>
          <w:rFonts w:cs="Helvetica"/>
        </w:rPr>
        <w:t xml:space="preserve">the Hotel Market </w:t>
      </w:r>
    </w:p>
    <w:p w:rsidR="00A2306A" w:rsidRDefault="00A2306A" w:rsidP="00A2306A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A1586E" w:rsidRDefault="008A3262" w:rsidP="00A158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Announcements</w:t>
      </w:r>
      <w:r w:rsidR="00032CC5">
        <w:rPr>
          <w:rFonts w:cs="Helvetica"/>
        </w:rPr>
        <w:t xml:space="preserve"> - None</w:t>
      </w:r>
    </w:p>
    <w:p w:rsidR="00091C00" w:rsidRPr="00B12E18" w:rsidRDefault="00091C00" w:rsidP="00B12E18">
      <w:pPr>
        <w:spacing w:after="0" w:line="240" w:lineRule="auto"/>
        <w:rPr>
          <w:rFonts w:cs="Helvetica"/>
        </w:rPr>
      </w:pPr>
    </w:p>
    <w:p w:rsidR="00A83669" w:rsidRDefault="00BD7C6A" w:rsidP="00254358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473DD2">
        <w:rPr>
          <w:rFonts w:cs="Helvetica"/>
        </w:rPr>
        <w:t>Adjournment</w:t>
      </w:r>
    </w:p>
    <w:p w:rsidR="00254358" w:rsidRPr="00473DD2" w:rsidRDefault="00254358" w:rsidP="00254358">
      <w:pPr>
        <w:pStyle w:val="ListParagraph"/>
        <w:spacing w:after="0" w:line="240" w:lineRule="auto"/>
        <w:rPr>
          <w:rFonts w:cs="Helvetica"/>
        </w:rPr>
      </w:pPr>
    </w:p>
    <w:p w:rsidR="00BD7C6A" w:rsidRPr="00473DD2" w:rsidRDefault="00BD7C6A" w:rsidP="00BD7C6A">
      <w:pPr>
        <w:spacing w:after="0" w:line="240" w:lineRule="auto"/>
        <w:rPr>
          <w:rFonts w:cs="Helvetica"/>
          <w:b/>
          <w:i/>
        </w:rPr>
      </w:pPr>
      <w:r w:rsidRPr="00473DD2">
        <w:rPr>
          <w:rFonts w:cs="Helvetica"/>
          <w:b/>
          <w:i/>
        </w:rPr>
        <w:t>For special needs assistance, please contact Pamela Walko at 713.853.8089 prior to the scheduled meeting.</w:t>
      </w:r>
    </w:p>
    <w:p w:rsidR="00EA6D09" w:rsidRPr="00EA6D09" w:rsidRDefault="00EA6D09" w:rsidP="00EA6D09">
      <w:pPr>
        <w:spacing w:after="0"/>
        <w:rPr>
          <w:rFonts w:ascii="Helvetica" w:hAnsi="Helvetica" w:cs="Helvetica"/>
        </w:rPr>
      </w:pPr>
    </w:p>
    <w:sectPr w:rsidR="00EA6D09" w:rsidRPr="00EA6D09" w:rsidSect="009B63D0">
      <w:type w:val="continuous"/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57AB1"/>
    <w:multiLevelType w:val="hybridMultilevel"/>
    <w:tmpl w:val="652E0B94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870DA"/>
    <w:multiLevelType w:val="hybridMultilevel"/>
    <w:tmpl w:val="2B1AD7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61679"/>
    <w:multiLevelType w:val="hybridMultilevel"/>
    <w:tmpl w:val="7DD6F5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0AEBC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2053"/>
    <w:rsid w:val="00004A8B"/>
    <w:rsid w:val="00014D0E"/>
    <w:rsid w:val="00030710"/>
    <w:rsid w:val="00032CC5"/>
    <w:rsid w:val="000335D1"/>
    <w:rsid w:val="000412D3"/>
    <w:rsid w:val="0004159E"/>
    <w:rsid w:val="000576B2"/>
    <w:rsid w:val="00091C00"/>
    <w:rsid w:val="000A33BF"/>
    <w:rsid w:val="00103287"/>
    <w:rsid w:val="001053DD"/>
    <w:rsid w:val="00110C8F"/>
    <w:rsid w:val="001167D3"/>
    <w:rsid w:val="00120B2D"/>
    <w:rsid w:val="00123B9A"/>
    <w:rsid w:val="00137210"/>
    <w:rsid w:val="001571C0"/>
    <w:rsid w:val="001676E7"/>
    <w:rsid w:val="00173EE8"/>
    <w:rsid w:val="00191817"/>
    <w:rsid w:val="001B2FD4"/>
    <w:rsid w:val="001C1AEF"/>
    <w:rsid w:val="001D01E3"/>
    <w:rsid w:val="001D252C"/>
    <w:rsid w:val="001E0118"/>
    <w:rsid w:val="001E39AE"/>
    <w:rsid w:val="001F75EB"/>
    <w:rsid w:val="002301C9"/>
    <w:rsid w:val="00234EF6"/>
    <w:rsid w:val="0024409E"/>
    <w:rsid w:val="00247F11"/>
    <w:rsid w:val="00254358"/>
    <w:rsid w:val="00285C93"/>
    <w:rsid w:val="002A7E2C"/>
    <w:rsid w:val="002E2B13"/>
    <w:rsid w:val="003044AE"/>
    <w:rsid w:val="00312BCD"/>
    <w:rsid w:val="00313C7C"/>
    <w:rsid w:val="003311B9"/>
    <w:rsid w:val="00375ACE"/>
    <w:rsid w:val="003812AC"/>
    <w:rsid w:val="0038347E"/>
    <w:rsid w:val="003A3E7F"/>
    <w:rsid w:val="003E71BA"/>
    <w:rsid w:val="00411EF9"/>
    <w:rsid w:val="0042084C"/>
    <w:rsid w:val="0047162E"/>
    <w:rsid w:val="00473DD2"/>
    <w:rsid w:val="004868B7"/>
    <w:rsid w:val="00501240"/>
    <w:rsid w:val="0050190C"/>
    <w:rsid w:val="00536B32"/>
    <w:rsid w:val="005463BD"/>
    <w:rsid w:val="005779D4"/>
    <w:rsid w:val="005A01E4"/>
    <w:rsid w:val="005B3159"/>
    <w:rsid w:val="005B70A4"/>
    <w:rsid w:val="005B7601"/>
    <w:rsid w:val="005E3141"/>
    <w:rsid w:val="005E6134"/>
    <w:rsid w:val="00600430"/>
    <w:rsid w:val="00605E86"/>
    <w:rsid w:val="00615232"/>
    <w:rsid w:val="006343D2"/>
    <w:rsid w:val="0066048A"/>
    <w:rsid w:val="00664ACC"/>
    <w:rsid w:val="00667EE7"/>
    <w:rsid w:val="006737CA"/>
    <w:rsid w:val="006775F6"/>
    <w:rsid w:val="006A3A17"/>
    <w:rsid w:val="006F0F4C"/>
    <w:rsid w:val="006F5421"/>
    <w:rsid w:val="00713B41"/>
    <w:rsid w:val="00732B3E"/>
    <w:rsid w:val="00734FF0"/>
    <w:rsid w:val="0073759F"/>
    <w:rsid w:val="007403BB"/>
    <w:rsid w:val="00740EE7"/>
    <w:rsid w:val="007472C3"/>
    <w:rsid w:val="00790252"/>
    <w:rsid w:val="0079215B"/>
    <w:rsid w:val="007942D6"/>
    <w:rsid w:val="007A7546"/>
    <w:rsid w:val="007B2F2A"/>
    <w:rsid w:val="007C3678"/>
    <w:rsid w:val="007D4223"/>
    <w:rsid w:val="007E4516"/>
    <w:rsid w:val="00801286"/>
    <w:rsid w:val="00834E79"/>
    <w:rsid w:val="0085428F"/>
    <w:rsid w:val="0086326B"/>
    <w:rsid w:val="008768A2"/>
    <w:rsid w:val="008A3262"/>
    <w:rsid w:val="008A6DBB"/>
    <w:rsid w:val="008A76A7"/>
    <w:rsid w:val="008B0361"/>
    <w:rsid w:val="008B04F7"/>
    <w:rsid w:val="008F0A0B"/>
    <w:rsid w:val="008F7FE7"/>
    <w:rsid w:val="00911178"/>
    <w:rsid w:val="009250E1"/>
    <w:rsid w:val="00953E2C"/>
    <w:rsid w:val="00974BDA"/>
    <w:rsid w:val="00982ADF"/>
    <w:rsid w:val="00984FF4"/>
    <w:rsid w:val="009A4BBC"/>
    <w:rsid w:val="009A76D1"/>
    <w:rsid w:val="009B63D0"/>
    <w:rsid w:val="00A1586E"/>
    <w:rsid w:val="00A2306A"/>
    <w:rsid w:val="00A50B32"/>
    <w:rsid w:val="00A6409C"/>
    <w:rsid w:val="00A70B5A"/>
    <w:rsid w:val="00A83669"/>
    <w:rsid w:val="00AA0BF2"/>
    <w:rsid w:val="00AC3E7B"/>
    <w:rsid w:val="00B07475"/>
    <w:rsid w:val="00B12E18"/>
    <w:rsid w:val="00B175CB"/>
    <w:rsid w:val="00B2389A"/>
    <w:rsid w:val="00B31DB8"/>
    <w:rsid w:val="00B32664"/>
    <w:rsid w:val="00B3555C"/>
    <w:rsid w:val="00B652E8"/>
    <w:rsid w:val="00B8044C"/>
    <w:rsid w:val="00B83650"/>
    <w:rsid w:val="00B85E3E"/>
    <w:rsid w:val="00BB2C58"/>
    <w:rsid w:val="00BB5A45"/>
    <w:rsid w:val="00BB76CD"/>
    <w:rsid w:val="00BD7C6A"/>
    <w:rsid w:val="00C41420"/>
    <w:rsid w:val="00C646BA"/>
    <w:rsid w:val="00C76A15"/>
    <w:rsid w:val="00C80C59"/>
    <w:rsid w:val="00C875B4"/>
    <w:rsid w:val="00C9397B"/>
    <w:rsid w:val="00CD7186"/>
    <w:rsid w:val="00CD793E"/>
    <w:rsid w:val="00D00900"/>
    <w:rsid w:val="00D1313A"/>
    <w:rsid w:val="00D21523"/>
    <w:rsid w:val="00D23B34"/>
    <w:rsid w:val="00D27E68"/>
    <w:rsid w:val="00D437C7"/>
    <w:rsid w:val="00D609A1"/>
    <w:rsid w:val="00D71486"/>
    <w:rsid w:val="00DB0627"/>
    <w:rsid w:val="00DD5134"/>
    <w:rsid w:val="00E04870"/>
    <w:rsid w:val="00E10600"/>
    <w:rsid w:val="00E15B59"/>
    <w:rsid w:val="00E1690E"/>
    <w:rsid w:val="00E3434D"/>
    <w:rsid w:val="00E44316"/>
    <w:rsid w:val="00E7021C"/>
    <w:rsid w:val="00EA00AA"/>
    <w:rsid w:val="00EA6D09"/>
    <w:rsid w:val="00EB113B"/>
    <w:rsid w:val="00EE7743"/>
    <w:rsid w:val="00EF09F5"/>
    <w:rsid w:val="00EF2B01"/>
    <w:rsid w:val="00F04FC3"/>
    <w:rsid w:val="00F16C06"/>
    <w:rsid w:val="00F24810"/>
    <w:rsid w:val="00F35FDF"/>
    <w:rsid w:val="00F62A5C"/>
    <w:rsid w:val="00F7217C"/>
    <w:rsid w:val="00F80B21"/>
    <w:rsid w:val="00F814D9"/>
    <w:rsid w:val="00F977CA"/>
    <w:rsid w:val="00FD3AA1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EE16E-9E56-4F63-86F9-4466DA62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E70A-DE4C-4F8A-8270-9DF25C95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8</cp:revision>
  <cp:lastPrinted>2017-12-01T20:40:00Z</cp:lastPrinted>
  <dcterms:created xsi:type="dcterms:W3CDTF">2017-11-20T19:44:00Z</dcterms:created>
  <dcterms:modified xsi:type="dcterms:W3CDTF">2017-12-01T20:40:00Z</dcterms:modified>
</cp:coreProperties>
</file>